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20055D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65C5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E65C52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E65C52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E65C52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E65C52"/>
    <w:p w:rsidR="00A77B3E" w:rsidRDefault="00E65C5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E65C52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E65C52">
      <w:pPr>
        <w:keepNext/>
        <w:spacing w:after="480"/>
        <w:jc w:val="center"/>
      </w:pPr>
      <w:r>
        <w:rPr>
          <w:b/>
        </w:rPr>
        <w:t xml:space="preserve">w sprawie odwołania Komendanta Społecznej Straży Rybackiej Okręgu Polskiego Związku Wędkarskiego w Elblągu </w:t>
      </w:r>
      <w:r>
        <w:rPr>
          <w:b/>
        </w:rPr>
        <w:t>w Powiecie Lidzbarskim</w:t>
      </w:r>
    </w:p>
    <w:p w:rsidR="00A77B3E" w:rsidRDefault="00E65C52">
      <w:pPr>
        <w:keepLines/>
        <w:spacing w:before="120" w:after="120"/>
        <w:ind w:firstLine="227"/>
      </w:pPr>
      <w:r>
        <w:t>Na podstawie § 3 ust. 1 Załącznika Nr 2 do Uchwały nr 40/V/99 Rady Powiatu Lidzbarskiego z dnia 20 maja 1999 r. w sprawie wyrażenia zgody na utworzenie Społecznej Straży Rybackiej                   w Powiecie Lidzbarskim, uchwala się</w:t>
      </w:r>
      <w:r>
        <w:t xml:space="preserve"> co następuje:</w:t>
      </w:r>
    </w:p>
    <w:p w:rsidR="00A77B3E" w:rsidRDefault="00E65C52">
      <w:pPr>
        <w:keepLines/>
        <w:spacing w:before="120" w:after="120"/>
        <w:ind w:firstLine="340"/>
      </w:pPr>
      <w:r>
        <w:rPr>
          <w:b/>
        </w:rPr>
        <w:t>§ 1. </w:t>
      </w:r>
      <w:r>
        <w:t>Na wniosek Zarządu Okręgu Polskiego Związku Wędkarskiego w Elblągu, odwołuje się Pana Wacława Matuk ze stanowiska  Komendanta Społecznej Straży Rybackiej Okręgu Polskiego Związku Wędkarskiego w Elblągu w Powiecie Lidzbarskim.</w:t>
      </w:r>
    </w:p>
    <w:p w:rsidR="00A77B3E" w:rsidRDefault="00E65C52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Uchwała wchodzi w życie z dniem jej podjęcia i podlega ogłoszeniu w Biuletynie Informacji Publicznej Starostwa </w:t>
      </w:r>
      <w:r>
        <w:t>Powiatowego w Lidzbarku Warmińskim.</w:t>
      </w:r>
    </w:p>
    <w:p w:rsidR="00A20DB1" w:rsidRDefault="00A20DB1">
      <w:pPr>
        <w:keepLines/>
        <w:spacing w:before="120" w:after="120"/>
        <w:ind w:firstLine="340"/>
      </w:pPr>
    </w:p>
    <w:p w:rsidR="00A20DB1" w:rsidRDefault="00A20DB1">
      <w:pPr>
        <w:keepLines/>
        <w:spacing w:before="120" w:after="120"/>
        <w:ind w:firstLine="340"/>
      </w:pPr>
    </w:p>
    <w:p w:rsidR="00A20DB1" w:rsidRDefault="00A20DB1" w:rsidP="00A20DB1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A20DB1" w:rsidRDefault="00A20DB1" w:rsidP="00A20DB1">
      <w:pPr>
        <w:pStyle w:val="Normal0"/>
        <w:spacing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Zarząd Okręgu Polskiego Związku Wędkarskiego w Elblągu, zwrócił się z prośbą o odwołanie ze stanowiska Komendanta Społecznej Straży Rybackiej Okręgu Polskiego Związku Wędkarskiego                            w Elblągu w Powiecie Lidzbarskim, Pana Wacława Matuk.</w:t>
      </w:r>
    </w:p>
    <w:p w:rsidR="00A20DB1" w:rsidRDefault="00A20DB1" w:rsidP="00A20DB1">
      <w:pPr>
        <w:pStyle w:val="Normal0"/>
        <w:spacing w:line="276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Zgodnie z § 3 ust. 1 Regulaminu Społecznej Straży Rybackiej Okręgu Polskiego Związku Wędkarskiego w Elblągu w Powiecie Lidzbarskim, komendanta odwołuje Rada Powiatu Lidzbarskiego na wniosek Starosty Lidzbarskiego lub Zarządu Okręgu Polskiego Związku Wędkarskiego w Elblągu.</w:t>
      </w:r>
    </w:p>
    <w:p w:rsidR="00A20DB1" w:rsidRDefault="00A20DB1" w:rsidP="00A20DB1">
      <w:pPr>
        <w:pStyle w:val="Normal0"/>
        <w:shd w:val="clear" w:color="auto" w:fill="FFFFFF"/>
        <w:spacing w:line="276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Wobec powyższego podjęcie niniejszej uchwały jest uzasadnione. </w:t>
      </w:r>
      <w:r>
        <w:rPr>
          <w:shd w:val="clear" w:color="auto" w:fill="FFFFFF"/>
          <w:lang w:bidi="pl-PL"/>
        </w:rPr>
        <w:t>Sporządziła: Kinga Gajdamowicz wydział OŚ</w:t>
      </w:r>
    </w:p>
    <w:p w:rsidR="0020055D" w:rsidRDefault="0020055D">
      <w:pPr>
        <w:pStyle w:val="Normal0"/>
        <w:rPr>
          <w:shd w:val="clear" w:color="auto" w:fill="FFFFFF"/>
        </w:rPr>
      </w:pPr>
    </w:p>
    <w:sectPr w:rsidR="0020055D" w:rsidSect="0020055D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C52" w:rsidRDefault="00E65C52" w:rsidP="0020055D">
      <w:r>
        <w:separator/>
      </w:r>
    </w:p>
  </w:endnote>
  <w:endnote w:type="continuationSeparator" w:id="0">
    <w:p w:rsidR="00E65C52" w:rsidRDefault="00E65C52" w:rsidP="0020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20055D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0055D" w:rsidRDefault="00E65C52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F8880EB9-DB81-4643-B4D3-A7837D61115D.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20055D" w:rsidRDefault="00E65C52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20055D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20DB1">
            <w:rPr>
              <w:rFonts w:ascii="Arial" w:eastAsia="Arial" w:hAnsi="Arial" w:cs="Arial"/>
              <w:sz w:val="18"/>
            </w:rPr>
            <w:fldChar w:fldCharType="separate"/>
          </w:r>
          <w:r w:rsidR="00A20DB1">
            <w:rPr>
              <w:rFonts w:ascii="Arial" w:eastAsia="Arial" w:hAnsi="Arial" w:cs="Arial"/>
              <w:noProof/>
              <w:sz w:val="18"/>
            </w:rPr>
            <w:t>1</w:t>
          </w:r>
          <w:r w:rsidR="0020055D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20055D" w:rsidRDefault="0020055D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C52" w:rsidRDefault="00E65C52" w:rsidP="0020055D">
      <w:r>
        <w:separator/>
      </w:r>
    </w:p>
  </w:footnote>
  <w:footnote w:type="continuationSeparator" w:id="0">
    <w:p w:rsidR="00E65C52" w:rsidRDefault="00E65C52" w:rsidP="00200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55D"/>
    <w:rsid w:val="0020055D"/>
    <w:rsid w:val="00A20DB1"/>
    <w:rsid w:val="00E6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055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20055D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odwołania Komendanta Społecznej Straży Rybackiej Okręgu Polskiego Związku Wędkarskiego w^Elblągu w^Powiecie Lidzbarskim</dc:subject>
  <dc:creator>anna.drozdowska</dc:creator>
  <cp:lastModifiedBy>anna.drozdowska</cp:lastModifiedBy>
  <cp:revision>2</cp:revision>
  <dcterms:created xsi:type="dcterms:W3CDTF">2017-10-13T10:58:00Z</dcterms:created>
  <dcterms:modified xsi:type="dcterms:W3CDTF">2017-10-13T08:58:00Z</dcterms:modified>
  <cp:category>Akt prawny</cp:category>
</cp:coreProperties>
</file>